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6A7" w:rsidRDefault="009446A7" w:rsidP="00223BC2">
      <w:pPr>
        <w:pStyle w:val="NormalnyWeb"/>
        <w:jc w:val="right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F948E2">
        <w:t>1</w:t>
      </w:r>
      <w:r w:rsidR="009F5947">
        <w:t>3</w:t>
      </w:r>
      <w:r w:rsidR="00F948E2">
        <w:t>.0</w:t>
      </w:r>
      <w:r w:rsidR="009F5947">
        <w:t>3</w:t>
      </w:r>
      <w:r w:rsidR="00F948E2">
        <w:t>.2020</w:t>
      </w:r>
      <w:r>
        <w:t xml:space="preserve"> r. </w:t>
      </w:r>
    </w:p>
    <w:p w:rsidR="00E35436" w:rsidRDefault="00E35436" w:rsidP="009446A7">
      <w:pPr>
        <w:pStyle w:val="NormalnyWeb"/>
      </w:pPr>
      <w:r>
        <w:t>WR</w:t>
      </w:r>
      <w:r w:rsidR="00834FCF">
        <w:t>I</w:t>
      </w:r>
      <w:r>
        <w:t>.6733</w:t>
      </w:r>
      <w:r w:rsidR="006252F7">
        <w:t>.</w:t>
      </w:r>
      <w:r w:rsidR="009F5947">
        <w:t>7</w:t>
      </w:r>
      <w:r w:rsidR="00F948E2">
        <w:t>.2020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5B2DA3" w:rsidRDefault="009446A7" w:rsidP="005B2DA3">
      <w:pPr>
        <w:spacing w:before="100" w:beforeAutospacing="1" w:after="100" w:afterAutospacing="1"/>
      </w:pPr>
      <w:r>
        <w:t>   </w:t>
      </w:r>
    </w:p>
    <w:p w:rsidR="005B2DA3" w:rsidRDefault="005B2DA3" w:rsidP="005B2DA3">
      <w:pPr>
        <w:spacing w:before="100" w:beforeAutospacing="1" w:after="100" w:afterAutospacing="1"/>
        <w:jc w:val="both"/>
      </w:pPr>
      <w:r>
        <w:t>    Zgodnie z art. 53 ust. 1 ustawy z dnia 27 marca 2003 r. o planowaniu i zagospodarowaniu przestrzennym (Dz. U. z 2017r., poz. 1073) oraz art. 49 Kodeksu postępowania administracyjnego ( tekst jednolity Dz. U. z 2017r., poz.1257)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Pr="009F5947" w:rsidRDefault="007D7463" w:rsidP="00AB0421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446A7" w:rsidRPr="009F5947">
        <w:rPr>
          <w:rFonts w:ascii="Times New Roman" w:hAnsi="Times New Roman"/>
        </w:rPr>
        <w:t xml:space="preserve">że w dniu </w:t>
      </w:r>
      <w:r w:rsidR="00834FCF" w:rsidRPr="009F5947">
        <w:rPr>
          <w:rFonts w:ascii="Times New Roman" w:hAnsi="Times New Roman"/>
        </w:rPr>
        <w:t>1</w:t>
      </w:r>
      <w:r w:rsidR="009F5947" w:rsidRPr="009F5947">
        <w:rPr>
          <w:rFonts w:ascii="Times New Roman" w:hAnsi="Times New Roman"/>
        </w:rPr>
        <w:t>3</w:t>
      </w:r>
      <w:r w:rsidR="00834FCF" w:rsidRPr="009F5947">
        <w:rPr>
          <w:rFonts w:ascii="Times New Roman" w:hAnsi="Times New Roman"/>
        </w:rPr>
        <w:t>.0</w:t>
      </w:r>
      <w:r w:rsidR="009F5947" w:rsidRPr="009F5947">
        <w:rPr>
          <w:rFonts w:ascii="Times New Roman" w:hAnsi="Times New Roman"/>
        </w:rPr>
        <w:t>3</w:t>
      </w:r>
      <w:r w:rsidR="00834FCF" w:rsidRPr="009F5947">
        <w:rPr>
          <w:rFonts w:ascii="Times New Roman" w:hAnsi="Times New Roman"/>
        </w:rPr>
        <w:t>.20</w:t>
      </w:r>
      <w:r w:rsidR="00F948E2" w:rsidRPr="009F5947">
        <w:rPr>
          <w:rFonts w:ascii="Times New Roman" w:hAnsi="Times New Roman"/>
        </w:rPr>
        <w:t>20</w:t>
      </w:r>
      <w:r w:rsidR="00592C66" w:rsidRPr="009F5947">
        <w:rPr>
          <w:rFonts w:ascii="Times New Roman" w:hAnsi="Times New Roman"/>
        </w:rPr>
        <w:t xml:space="preserve"> r. </w:t>
      </w:r>
      <w:r w:rsidR="009446A7" w:rsidRPr="009F5947">
        <w:rPr>
          <w:rFonts w:ascii="Times New Roman" w:hAnsi="Times New Roman"/>
        </w:rPr>
        <w:t xml:space="preserve">zostało wszczęte na wniosek </w:t>
      </w:r>
      <w:r w:rsidR="009F5947" w:rsidRPr="009F5947">
        <w:rPr>
          <w:rFonts w:ascii="Times New Roman" w:hAnsi="Times New Roman"/>
        </w:rPr>
        <w:t>Gminy Łubianka</w:t>
      </w:r>
      <w:r w:rsidR="002D0A14" w:rsidRPr="009F5947">
        <w:rPr>
          <w:rFonts w:ascii="Times New Roman" w:hAnsi="Times New Roman"/>
        </w:rPr>
        <w:t>,</w:t>
      </w:r>
      <w:r w:rsidR="00175951" w:rsidRPr="009F5947">
        <w:rPr>
          <w:rFonts w:ascii="Times New Roman" w:hAnsi="Times New Roman"/>
        </w:rPr>
        <w:t xml:space="preserve"> </w:t>
      </w:r>
      <w:r w:rsidR="009446A7" w:rsidRPr="009F5947">
        <w:rPr>
          <w:rFonts w:ascii="Times New Roman" w:hAnsi="Times New Roman"/>
        </w:rPr>
        <w:t xml:space="preserve"> postępowanie administracyjne w celu wydania decyzji </w:t>
      </w:r>
      <w:r w:rsidR="00AF254B" w:rsidRPr="009F5947">
        <w:rPr>
          <w:rFonts w:ascii="Times New Roman" w:hAnsi="Times New Roman"/>
        </w:rPr>
        <w:t xml:space="preserve"> </w:t>
      </w:r>
      <w:r w:rsidR="009446A7" w:rsidRPr="009F5947">
        <w:rPr>
          <w:rFonts w:ascii="Times New Roman" w:hAnsi="Times New Roman"/>
        </w:rPr>
        <w:t>o ustaleniu lokalizacji inwestycji celu publicznego</w:t>
      </w:r>
      <w:r w:rsidR="001A6706" w:rsidRPr="009F5947">
        <w:rPr>
          <w:rFonts w:ascii="Times New Roman" w:hAnsi="Times New Roman"/>
        </w:rPr>
        <w:t xml:space="preserve"> </w:t>
      </w:r>
      <w:r w:rsidR="009F5947">
        <w:rPr>
          <w:rFonts w:ascii="Times New Roman" w:hAnsi="Times New Roman"/>
        </w:rPr>
        <w:t xml:space="preserve"> </w:t>
      </w:r>
      <w:r w:rsidR="001A6706" w:rsidRPr="009F5947">
        <w:rPr>
          <w:rFonts w:ascii="Times New Roman" w:hAnsi="Times New Roman"/>
        </w:rPr>
        <w:t xml:space="preserve">dla </w:t>
      </w:r>
      <w:r w:rsidR="009F5947" w:rsidRPr="009F5947">
        <w:rPr>
          <w:rFonts w:ascii="Times New Roman" w:hAnsi="Times New Roman"/>
          <w:bCs/>
          <w:snapToGrid w:val="0"/>
        </w:rPr>
        <w:t xml:space="preserve">zmiany zagospodarowania terenu polegającej na przebudowie budynku Szkoły Podstawowej </w:t>
      </w:r>
      <w:r w:rsidR="009F5947">
        <w:rPr>
          <w:rFonts w:ascii="Times New Roman" w:hAnsi="Times New Roman"/>
          <w:bCs/>
          <w:snapToGrid w:val="0"/>
        </w:rPr>
        <w:t xml:space="preserve">  </w:t>
      </w:r>
      <w:r w:rsidR="009F5947" w:rsidRPr="009F5947">
        <w:rPr>
          <w:rFonts w:ascii="Times New Roman" w:hAnsi="Times New Roman"/>
          <w:bCs/>
          <w:snapToGrid w:val="0"/>
        </w:rPr>
        <w:t>w Warszewicach</w:t>
      </w:r>
      <w:r w:rsidR="009F5947" w:rsidRPr="009F5947">
        <w:rPr>
          <w:rFonts w:ascii="Times New Roman" w:hAnsi="Times New Roman"/>
          <w:szCs w:val="24"/>
        </w:rPr>
        <w:t xml:space="preserve"> na terenie działki nr 78/12 obręb ewidencyjny Warszewice</w:t>
      </w:r>
      <w:r w:rsidR="00D72026" w:rsidRPr="009F5947">
        <w:rPr>
          <w:rFonts w:ascii="Times New Roman" w:hAnsi="Times New Roman"/>
        </w:rPr>
        <w:t>.</w:t>
      </w:r>
    </w:p>
    <w:p w:rsidR="00C67E74" w:rsidRPr="009F5947" w:rsidRDefault="00C67E74" w:rsidP="00AB0421">
      <w:pPr>
        <w:pStyle w:val="Tekstpodstawowy"/>
        <w:jc w:val="both"/>
        <w:rPr>
          <w:rFonts w:ascii="Times New Roman" w:hAnsi="Times New Roman"/>
        </w:rPr>
      </w:pPr>
    </w:p>
    <w:p w:rsidR="00912A5E" w:rsidRDefault="00912A5E"/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Default="001B2998" w:rsidP="00850E41">
      <w:pPr>
        <w:ind w:left="5670"/>
        <w:rPr>
          <w:sz w:val="28"/>
          <w:szCs w:val="28"/>
        </w:rPr>
      </w:pPr>
      <w:r>
        <w:rPr>
          <w:sz w:val="28"/>
          <w:szCs w:val="28"/>
        </w:rPr>
        <w:t>Z upoważnienia Wójta</w:t>
      </w:r>
    </w:p>
    <w:p w:rsidR="001B2998" w:rsidRPr="00850E41" w:rsidRDefault="001B2998" w:rsidP="00850E41">
      <w:pPr>
        <w:ind w:left="5670"/>
        <w:rPr>
          <w:sz w:val="28"/>
          <w:szCs w:val="28"/>
        </w:rPr>
      </w:pPr>
      <w:r>
        <w:rPr>
          <w:sz w:val="28"/>
          <w:szCs w:val="28"/>
        </w:rPr>
        <w:t>Sekretarz Gminy Łubianka</w:t>
      </w:r>
      <w:bookmarkStart w:id="0" w:name="_GoBack"/>
      <w:bookmarkEnd w:id="0"/>
    </w:p>
    <w:sectPr w:rsidR="001B2998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6A7"/>
    <w:rsid w:val="0007588E"/>
    <w:rsid w:val="00175951"/>
    <w:rsid w:val="001903BB"/>
    <w:rsid w:val="001A6706"/>
    <w:rsid w:val="001B2998"/>
    <w:rsid w:val="00223BC2"/>
    <w:rsid w:val="002D0A14"/>
    <w:rsid w:val="004759A7"/>
    <w:rsid w:val="004E14EB"/>
    <w:rsid w:val="004F023F"/>
    <w:rsid w:val="004F62C8"/>
    <w:rsid w:val="0051127A"/>
    <w:rsid w:val="0057693E"/>
    <w:rsid w:val="00592C66"/>
    <w:rsid w:val="005B2DA3"/>
    <w:rsid w:val="006252F7"/>
    <w:rsid w:val="00635826"/>
    <w:rsid w:val="006F2B3F"/>
    <w:rsid w:val="007D7463"/>
    <w:rsid w:val="00834FCF"/>
    <w:rsid w:val="00850E41"/>
    <w:rsid w:val="00912A5E"/>
    <w:rsid w:val="009446A7"/>
    <w:rsid w:val="00964E27"/>
    <w:rsid w:val="009F5947"/>
    <w:rsid w:val="00AB0421"/>
    <w:rsid w:val="00AF254B"/>
    <w:rsid w:val="00B37037"/>
    <w:rsid w:val="00B55977"/>
    <w:rsid w:val="00C116C6"/>
    <w:rsid w:val="00C67E74"/>
    <w:rsid w:val="00C926AE"/>
    <w:rsid w:val="00D72026"/>
    <w:rsid w:val="00E35436"/>
    <w:rsid w:val="00ED0034"/>
    <w:rsid w:val="00ED05DE"/>
    <w:rsid w:val="00F73BDD"/>
    <w:rsid w:val="00F94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25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114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27</cp:revision>
  <cp:lastPrinted>2016-05-02T11:13:00Z</cp:lastPrinted>
  <dcterms:created xsi:type="dcterms:W3CDTF">2016-02-19T11:21:00Z</dcterms:created>
  <dcterms:modified xsi:type="dcterms:W3CDTF">2020-03-16T11:32:00Z</dcterms:modified>
</cp:coreProperties>
</file>